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454FC8" w:rsidRDefault="00454FC8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</w:p>
    <w:p w:rsidR="00085CDA" w:rsidRDefault="004E7846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307726">
        <w:rPr>
          <w:rFonts w:ascii="Times New Roman" w:hAnsi="Times New Roman"/>
          <w:sz w:val="24"/>
          <w:szCs w:val="24"/>
        </w:rPr>
        <w:t xml:space="preserve">відповідальністю «ОКТАГОН-АУТДОР» </w:t>
      </w:r>
    </w:p>
    <w:p w:rsidR="00085CDA" w:rsidRDefault="004E7846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  <w:r w:rsidRPr="00307726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307726" w:rsidRPr="00307726">
        <w:rPr>
          <w:rFonts w:ascii="Times New Roman" w:hAnsi="Times New Roman"/>
          <w:sz w:val="24"/>
          <w:szCs w:val="24"/>
        </w:rPr>
        <w:t>вул. Фастівська, в</w:t>
      </w:r>
    </w:p>
    <w:p w:rsidR="004E7846" w:rsidRPr="00307726" w:rsidRDefault="00307726" w:rsidP="00454FC8">
      <w:pPr>
        <w:tabs>
          <w:tab w:val="left" w:pos="6810"/>
        </w:tabs>
        <w:ind w:right="3825"/>
        <w:rPr>
          <w:rFonts w:ascii="Times New Roman" w:hAnsi="Times New Roman"/>
          <w:sz w:val="24"/>
          <w:szCs w:val="24"/>
        </w:rPr>
      </w:pPr>
      <w:r w:rsidRPr="00307726">
        <w:rPr>
          <w:rFonts w:ascii="Times New Roman" w:hAnsi="Times New Roman"/>
          <w:sz w:val="24"/>
          <w:szCs w:val="24"/>
        </w:rPr>
        <w:t>районі будинку № 28</w:t>
      </w:r>
      <w:r w:rsidR="004E7846" w:rsidRPr="00307726">
        <w:rPr>
          <w:rFonts w:ascii="Times New Roman" w:hAnsi="Times New Roman"/>
          <w:sz w:val="24"/>
          <w:szCs w:val="24"/>
        </w:rPr>
        <w:t>)</w:t>
      </w:r>
    </w:p>
    <w:p w:rsidR="00233937" w:rsidRPr="00307726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16395" w:rsidRDefault="00486D7E" w:rsidP="00454FC8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30772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07726">
        <w:rPr>
          <w:rFonts w:ascii="Times New Roman" w:hAnsi="Times New Roman"/>
          <w:sz w:val="24"/>
          <w:szCs w:val="24"/>
        </w:rPr>
        <w:t>ло</w:t>
      </w:r>
      <w:r w:rsidR="00CA7D7B" w:rsidRPr="00307726">
        <w:rPr>
          <w:rFonts w:ascii="Times New Roman" w:hAnsi="Times New Roman"/>
          <w:sz w:val="24"/>
          <w:szCs w:val="24"/>
        </w:rPr>
        <w:t xml:space="preserve">церківської </w:t>
      </w:r>
      <w:r w:rsidR="00CA7D7B" w:rsidRPr="00016395">
        <w:rPr>
          <w:rFonts w:ascii="Times New Roman" w:hAnsi="Times New Roman"/>
          <w:sz w:val="24"/>
          <w:szCs w:val="24"/>
        </w:rPr>
        <w:t>міської ради від</w:t>
      </w:r>
      <w:r w:rsidR="004E7846" w:rsidRPr="00016395">
        <w:rPr>
          <w:rFonts w:ascii="Times New Roman" w:hAnsi="Times New Roman"/>
          <w:sz w:val="24"/>
          <w:szCs w:val="24"/>
        </w:rPr>
        <w:t xml:space="preserve"> 29</w:t>
      </w:r>
      <w:r w:rsidR="00A06021" w:rsidRPr="00016395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016395">
        <w:rPr>
          <w:rFonts w:ascii="Times New Roman" w:hAnsi="Times New Roman"/>
          <w:sz w:val="24"/>
          <w:szCs w:val="24"/>
        </w:rPr>
        <w:t xml:space="preserve"> 2018</w:t>
      </w:r>
      <w:r w:rsidR="00642D91" w:rsidRPr="00016395">
        <w:rPr>
          <w:rFonts w:ascii="Times New Roman" w:hAnsi="Times New Roman"/>
          <w:sz w:val="24"/>
          <w:szCs w:val="24"/>
        </w:rPr>
        <w:t xml:space="preserve"> року № 15/</w:t>
      </w:r>
      <w:r w:rsidR="00307726" w:rsidRPr="00016395">
        <w:rPr>
          <w:rFonts w:ascii="Times New Roman" w:hAnsi="Times New Roman"/>
          <w:sz w:val="24"/>
          <w:szCs w:val="24"/>
        </w:rPr>
        <w:t>1095</w:t>
      </w:r>
      <w:r w:rsidR="004E7846" w:rsidRPr="00016395">
        <w:rPr>
          <w:rFonts w:ascii="Times New Roman" w:hAnsi="Times New Roman"/>
          <w:sz w:val="24"/>
          <w:szCs w:val="24"/>
        </w:rPr>
        <w:t>-Р</w:t>
      </w:r>
      <w:r w:rsidR="005F0DF3" w:rsidRPr="00016395">
        <w:rPr>
          <w:rFonts w:ascii="Times New Roman" w:hAnsi="Times New Roman"/>
          <w:sz w:val="24"/>
          <w:szCs w:val="24"/>
        </w:rPr>
        <w:t xml:space="preserve"> </w:t>
      </w:r>
      <w:r w:rsidR="004E7846" w:rsidRPr="00016395">
        <w:rPr>
          <w:rFonts w:ascii="Times New Roman" w:hAnsi="Times New Roman"/>
          <w:sz w:val="24"/>
          <w:szCs w:val="24"/>
        </w:rPr>
        <w:t xml:space="preserve">відповідно до </w:t>
      </w:r>
      <w:r w:rsidR="00016395" w:rsidRPr="00016395">
        <w:rPr>
          <w:rFonts w:ascii="Times New Roman" w:hAnsi="Times New Roman"/>
          <w:sz w:val="24"/>
          <w:szCs w:val="24"/>
        </w:rPr>
        <w:t xml:space="preserve">висновків департаменту житлово-комунального господарства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 </w:t>
      </w:r>
      <w:r w:rsidR="00085CDA">
        <w:rPr>
          <w:rFonts w:ascii="Times New Roman" w:hAnsi="Times New Roman"/>
          <w:sz w:val="24"/>
          <w:szCs w:val="24"/>
        </w:rPr>
        <w:t xml:space="preserve">    </w:t>
      </w:r>
      <w:r w:rsidR="00016395" w:rsidRPr="00016395">
        <w:rPr>
          <w:rFonts w:ascii="Times New Roman" w:hAnsi="Times New Roman"/>
          <w:sz w:val="24"/>
          <w:szCs w:val="24"/>
        </w:rPr>
        <w:t>№ 1523 від 28 листопада 2018 року, товариства з обмеженою відповідальністю «БІЛОЦЕРКІВВОДА» № 1-04/02-</w:t>
      </w:r>
      <w:r w:rsidR="006B01C4">
        <w:rPr>
          <w:rFonts w:ascii="Times New Roman" w:hAnsi="Times New Roman"/>
          <w:sz w:val="24"/>
          <w:szCs w:val="24"/>
        </w:rPr>
        <w:t xml:space="preserve">3062 від 29 листопада 2018 року, </w:t>
      </w:r>
      <w:r w:rsidR="006B01C4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6B01C4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6B01C4" w:rsidRPr="000966A5">
        <w:rPr>
          <w:rFonts w:ascii="Times New Roman" w:hAnsi="Times New Roman"/>
          <w:sz w:val="24"/>
          <w:szCs w:val="24"/>
        </w:rPr>
        <w:t>-</w:t>
      </w:r>
      <w:r w:rsidR="006B01C4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6B01C4">
        <w:rPr>
          <w:rFonts w:ascii="Times New Roman" w:hAnsi="Times New Roman"/>
          <w:sz w:val="24"/>
          <w:szCs w:val="24"/>
        </w:rPr>
        <w:t xml:space="preserve">-15032-1218 </w:t>
      </w:r>
      <w:r w:rsidR="006B01C4" w:rsidRPr="000966A5">
        <w:rPr>
          <w:rFonts w:ascii="Times New Roman" w:hAnsi="Times New Roman"/>
          <w:sz w:val="24"/>
          <w:szCs w:val="24"/>
        </w:rPr>
        <w:t xml:space="preserve">від </w:t>
      </w:r>
      <w:r w:rsidR="006B01C4">
        <w:rPr>
          <w:rFonts w:ascii="Times New Roman" w:hAnsi="Times New Roman"/>
          <w:sz w:val="24"/>
          <w:szCs w:val="24"/>
        </w:rPr>
        <w:t xml:space="preserve">04 грудня </w:t>
      </w:r>
      <w:r w:rsidR="006B01C4" w:rsidRPr="000966A5">
        <w:rPr>
          <w:rFonts w:ascii="Times New Roman" w:hAnsi="Times New Roman"/>
          <w:sz w:val="24"/>
          <w:szCs w:val="24"/>
        </w:rPr>
        <w:t>2018 року</w:t>
      </w:r>
      <w:r w:rsidR="006B01C4">
        <w:rPr>
          <w:rFonts w:ascii="Times New Roman" w:hAnsi="Times New Roman"/>
          <w:sz w:val="24"/>
          <w:szCs w:val="24"/>
        </w:rPr>
        <w:t>,</w:t>
      </w:r>
      <w:r w:rsidR="00016395" w:rsidRPr="00016395">
        <w:rPr>
          <w:rFonts w:ascii="Times New Roman" w:hAnsi="Times New Roman"/>
          <w:sz w:val="24"/>
          <w:szCs w:val="24"/>
        </w:rPr>
        <w:t xml:space="preserve"> </w:t>
      </w:r>
      <w:r w:rsidR="004971C6" w:rsidRPr="0001639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1639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16395">
        <w:rPr>
          <w:rFonts w:ascii="Times New Roman" w:hAnsi="Times New Roman"/>
          <w:sz w:val="24"/>
          <w:szCs w:val="24"/>
        </w:rPr>
        <w:t>,</w:t>
      </w:r>
      <w:r w:rsidR="00920082" w:rsidRPr="0001639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16395">
        <w:rPr>
          <w:rFonts w:ascii="Times New Roman" w:hAnsi="Times New Roman"/>
          <w:sz w:val="24"/>
          <w:szCs w:val="24"/>
        </w:rPr>
        <w:t xml:space="preserve"> підпу</w:t>
      </w:r>
      <w:r w:rsidR="009C61E0" w:rsidRPr="00016395">
        <w:rPr>
          <w:rFonts w:ascii="Times New Roman" w:hAnsi="Times New Roman"/>
          <w:sz w:val="24"/>
          <w:szCs w:val="24"/>
        </w:rPr>
        <w:t>нкту 13 пункту «а»</w:t>
      </w:r>
      <w:r w:rsidR="00657777" w:rsidRPr="0001639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16395">
        <w:rPr>
          <w:rFonts w:ascii="Times New Roman" w:hAnsi="Times New Roman"/>
          <w:sz w:val="24"/>
          <w:szCs w:val="24"/>
        </w:rPr>
        <w:t>, статті 73</w:t>
      </w:r>
      <w:r w:rsidR="009C61E0" w:rsidRPr="0001639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16395">
        <w:rPr>
          <w:rFonts w:ascii="Times New Roman" w:hAnsi="Times New Roman"/>
          <w:sz w:val="24"/>
          <w:szCs w:val="24"/>
        </w:rPr>
        <w:t>Про м</w:t>
      </w:r>
      <w:r w:rsidR="009C61E0" w:rsidRPr="0001639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16395">
        <w:rPr>
          <w:rFonts w:ascii="Times New Roman" w:hAnsi="Times New Roman"/>
          <w:sz w:val="24"/>
          <w:szCs w:val="24"/>
        </w:rPr>
        <w:t xml:space="preserve">, </w:t>
      </w:r>
      <w:r w:rsidR="000C78AE" w:rsidRPr="00016395">
        <w:rPr>
          <w:rFonts w:ascii="Times New Roman" w:hAnsi="Times New Roman"/>
          <w:sz w:val="24"/>
          <w:szCs w:val="24"/>
        </w:rPr>
        <w:t>Типових правил</w:t>
      </w:r>
      <w:r w:rsidR="00920082" w:rsidRPr="0001639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1639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16395">
        <w:rPr>
          <w:rFonts w:ascii="Times New Roman" w:hAnsi="Times New Roman"/>
          <w:sz w:val="24"/>
          <w:szCs w:val="24"/>
        </w:rPr>
        <w:t>,</w:t>
      </w:r>
      <w:r w:rsidR="004971C6" w:rsidRPr="00016395">
        <w:rPr>
          <w:rFonts w:ascii="Times New Roman" w:hAnsi="Times New Roman"/>
          <w:sz w:val="24"/>
          <w:szCs w:val="24"/>
        </w:rPr>
        <w:t xml:space="preserve"> </w:t>
      </w:r>
      <w:r w:rsidR="00CB0FD7" w:rsidRPr="0001639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16395">
        <w:rPr>
          <w:rFonts w:ascii="Times New Roman" w:hAnsi="Times New Roman"/>
          <w:sz w:val="24"/>
          <w:szCs w:val="24"/>
        </w:rPr>
        <w:t>»</w:t>
      </w:r>
      <w:r w:rsidR="00495B63" w:rsidRPr="00016395">
        <w:rPr>
          <w:rFonts w:ascii="Times New Roman" w:hAnsi="Times New Roman"/>
          <w:sz w:val="24"/>
          <w:szCs w:val="24"/>
        </w:rPr>
        <w:t>,</w:t>
      </w:r>
      <w:r w:rsidR="00920082" w:rsidRPr="00016395">
        <w:rPr>
          <w:rFonts w:ascii="Times New Roman" w:hAnsi="Times New Roman"/>
          <w:sz w:val="24"/>
          <w:szCs w:val="24"/>
        </w:rPr>
        <w:t xml:space="preserve"> </w:t>
      </w:r>
      <w:r w:rsidR="00657777" w:rsidRPr="0001639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16395" w:rsidRPr="00016395" w:rsidRDefault="00016395" w:rsidP="00454FC8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395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«ОКТАГОН-АУТДОР»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3.0*6.0 м., загальною рекламною площею 36.00 кв. м., розміщена за адресою:</w:t>
      </w:r>
      <w:r w:rsidR="00085CDA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016395">
        <w:rPr>
          <w:rFonts w:ascii="Times New Roman" w:hAnsi="Times New Roman"/>
          <w:sz w:val="24"/>
          <w:szCs w:val="24"/>
        </w:rPr>
        <w:t xml:space="preserve"> вул. Фастівська, в районі будинку № 28 </w:t>
      </w:r>
      <w:r w:rsidR="006B01C4">
        <w:rPr>
          <w:rFonts w:ascii="Times New Roman" w:hAnsi="Times New Roman"/>
          <w:sz w:val="24"/>
          <w:szCs w:val="24"/>
        </w:rPr>
        <w:t>знаходиться безпосередньо над трубопроводом,</w:t>
      </w:r>
      <w:r w:rsidR="006B01C4" w:rsidRPr="00A06021">
        <w:rPr>
          <w:rFonts w:ascii="Times New Roman" w:hAnsi="Times New Roman"/>
          <w:sz w:val="24"/>
          <w:szCs w:val="24"/>
        </w:rPr>
        <w:t xml:space="preserve"> відповідно до</w:t>
      </w:r>
      <w:r w:rsidR="006B01C4">
        <w:rPr>
          <w:rFonts w:ascii="Times New Roman" w:hAnsi="Times New Roman"/>
          <w:sz w:val="24"/>
          <w:szCs w:val="24"/>
        </w:rPr>
        <w:t xml:space="preserve"> висновку</w:t>
      </w:r>
      <w:r w:rsidR="006B01C4" w:rsidRPr="00EA39F9">
        <w:rPr>
          <w:rFonts w:ascii="Times New Roman" w:hAnsi="Times New Roman"/>
          <w:sz w:val="24"/>
          <w:szCs w:val="24"/>
        </w:rPr>
        <w:t xml:space="preserve"> </w:t>
      </w:r>
      <w:r w:rsidR="006B01C4">
        <w:rPr>
          <w:rFonts w:ascii="Times New Roman" w:hAnsi="Times New Roman"/>
          <w:sz w:val="24"/>
          <w:szCs w:val="24"/>
        </w:rPr>
        <w:t xml:space="preserve">комунального підприємства Білоцерківської міської ради «Білоцерківтепломережа» </w:t>
      </w:r>
      <w:r w:rsidRPr="00016395">
        <w:rPr>
          <w:rFonts w:ascii="Times New Roman" w:hAnsi="Times New Roman"/>
          <w:sz w:val="24"/>
          <w:szCs w:val="24"/>
        </w:rPr>
        <w:t xml:space="preserve">№ 1523 від 28 листопада 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016395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16395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016395">
        <w:rPr>
          <w:rFonts w:ascii="Times New Roman" w:hAnsi="Times New Roman"/>
          <w:sz w:val="24"/>
          <w:szCs w:val="24"/>
        </w:rPr>
        <w:tab/>
      </w:r>
    </w:p>
    <w:p w:rsidR="00016395" w:rsidRPr="00016395" w:rsidRDefault="00016395" w:rsidP="00454FC8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395">
        <w:rPr>
          <w:rFonts w:ascii="Times New Roman" w:hAnsi="Times New Roman"/>
          <w:sz w:val="24"/>
          <w:szCs w:val="24"/>
        </w:rPr>
        <w:t xml:space="preserve">Контроль </w:t>
      </w:r>
      <w:r w:rsidR="006B01C4">
        <w:rPr>
          <w:rFonts w:ascii="Times New Roman" w:hAnsi="Times New Roman"/>
          <w:sz w:val="24"/>
          <w:szCs w:val="24"/>
        </w:rPr>
        <w:t xml:space="preserve">за виконанням </w:t>
      </w:r>
      <w:r w:rsidRPr="00016395">
        <w:rPr>
          <w:rFonts w:ascii="Times New Roman" w:hAnsi="Times New Roman"/>
          <w:sz w:val="24"/>
          <w:szCs w:val="24"/>
        </w:rPr>
        <w:t>рішення покласти на заступника міського голови  Гнатюка В. В.</w:t>
      </w:r>
    </w:p>
    <w:p w:rsidR="006B01C4" w:rsidRDefault="006B01C4" w:rsidP="00310974">
      <w:pPr>
        <w:rPr>
          <w:rFonts w:ascii="Times New Roman" w:hAnsi="Times New Roman"/>
          <w:sz w:val="24"/>
          <w:szCs w:val="24"/>
        </w:rPr>
      </w:pPr>
    </w:p>
    <w:p w:rsidR="00454FC8" w:rsidRDefault="00454FC8" w:rsidP="00310974">
      <w:pPr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16395">
        <w:rPr>
          <w:rFonts w:ascii="Times New Roman" w:hAnsi="Times New Roman"/>
          <w:sz w:val="24"/>
          <w:szCs w:val="24"/>
          <w:lang w:val="ru-RU"/>
        </w:rPr>
        <w:t>М</w:t>
      </w:r>
      <w:r w:rsidRPr="00016395">
        <w:rPr>
          <w:rFonts w:ascii="Times New Roman" w:hAnsi="Times New Roman"/>
          <w:sz w:val="24"/>
          <w:szCs w:val="24"/>
        </w:rPr>
        <w:t>іський  голова</w:t>
      </w:r>
      <w:r w:rsidR="00657777" w:rsidRPr="0001639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16395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454F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BF" w:rsidRDefault="00D218BF" w:rsidP="005717B4">
      <w:r>
        <w:separator/>
      </w:r>
    </w:p>
  </w:endnote>
  <w:endnote w:type="continuationSeparator" w:id="0">
    <w:p w:rsidR="00D218BF" w:rsidRDefault="00D218B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BF" w:rsidRDefault="00D218BF" w:rsidP="005717B4">
      <w:r>
        <w:separator/>
      </w:r>
    </w:p>
  </w:footnote>
  <w:footnote w:type="continuationSeparator" w:id="0">
    <w:p w:rsidR="00D218BF" w:rsidRDefault="00D218B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6395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85CDA"/>
    <w:rsid w:val="000954C8"/>
    <w:rsid w:val="00095D62"/>
    <w:rsid w:val="000B2000"/>
    <w:rsid w:val="000C78AE"/>
    <w:rsid w:val="000E1BBE"/>
    <w:rsid w:val="000E2757"/>
    <w:rsid w:val="00107047"/>
    <w:rsid w:val="00115BF9"/>
    <w:rsid w:val="001347C7"/>
    <w:rsid w:val="001450F6"/>
    <w:rsid w:val="0014699B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07726"/>
    <w:rsid w:val="00310974"/>
    <w:rsid w:val="00311E5E"/>
    <w:rsid w:val="003411B1"/>
    <w:rsid w:val="0034136F"/>
    <w:rsid w:val="00342C96"/>
    <w:rsid w:val="00357D97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54FC8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6E62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01C4"/>
    <w:rsid w:val="006B3973"/>
    <w:rsid w:val="006F1990"/>
    <w:rsid w:val="007110DA"/>
    <w:rsid w:val="00716780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D4255"/>
    <w:rsid w:val="009E5C21"/>
    <w:rsid w:val="00A00088"/>
    <w:rsid w:val="00A06021"/>
    <w:rsid w:val="00A12793"/>
    <w:rsid w:val="00A160ED"/>
    <w:rsid w:val="00A338AE"/>
    <w:rsid w:val="00A62D4E"/>
    <w:rsid w:val="00A77ED2"/>
    <w:rsid w:val="00A90900"/>
    <w:rsid w:val="00AA6AB2"/>
    <w:rsid w:val="00AB7C42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218BF"/>
    <w:rsid w:val="00D52714"/>
    <w:rsid w:val="00D53ABC"/>
    <w:rsid w:val="00D604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5489-B671-4CF9-9ACD-F6239D8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EE20-29F5-4A33-A68E-7FA9BE9F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2018-12-05T12:14:00Z</dcterms:created>
  <dcterms:modified xsi:type="dcterms:W3CDTF">2018-12-05T12:14:00Z</dcterms:modified>
</cp:coreProperties>
</file>