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57" w:rsidRDefault="00E04657" w:rsidP="00E04657">
      <w:pPr>
        <w:pStyle w:val="a4"/>
        <w:jc w:val="center"/>
        <w:rPr>
          <w:rFonts w:ascii="Times New Roman" w:hAnsi="Times New Roman"/>
          <w:sz w:val="36"/>
          <w:szCs w:val="36"/>
        </w:rPr>
      </w:pPr>
      <w:r w:rsidRPr="00423172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05pt;margin-top:-22.4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44936102" r:id="rId5"/>
        </w:pict>
      </w:r>
    </w:p>
    <w:p w:rsidR="00E04657" w:rsidRDefault="00E04657" w:rsidP="00E04657">
      <w:pPr>
        <w:pStyle w:val="a4"/>
        <w:jc w:val="center"/>
        <w:rPr>
          <w:rFonts w:ascii="Times New Roman" w:hAnsi="Times New Roman"/>
          <w:sz w:val="36"/>
          <w:szCs w:val="36"/>
          <w:lang w:val="uk-UA"/>
        </w:rPr>
      </w:pPr>
    </w:p>
    <w:p w:rsidR="00E04657" w:rsidRDefault="00E04657" w:rsidP="00E04657">
      <w:pPr>
        <w:pStyle w:val="a4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Б</w:t>
      </w:r>
      <w:proofErr w:type="gramEnd"/>
      <w:r>
        <w:rPr>
          <w:rFonts w:ascii="Times New Roman" w:hAnsi="Times New Roman"/>
          <w:sz w:val="36"/>
          <w:szCs w:val="36"/>
        </w:rPr>
        <w:t>ІЛОЦЕРКІВСЬКА МІСЬКА РАДА</w:t>
      </w:r>
    </w:p>
    <w:p w:rsidR="00E04657" w:rsidRDefault="00E04657" w:rsidP="00E04657">
      <w:pPr>
        <w:pStyle w:val="a4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E04657" w:rsidRDefault="00E04657" w:rsidP="00E04657">
      <w:pPr>
        <w:pStyle w:val="a4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E04657" w:rsidRDefault="00E04657" w:rsidP="00E0465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br/>
      </w:r>
      <w:r w:rsidRPr="00C45229">
        <w:rPr>
          <w:rFonts w:ascii="Times New Roman" w:hAnsi="Times New Roman"/>
          <w:sz w:val="24"/>
          <w:szCs w:val="24"/>
        </w:rPr>
        <w:t>від  27 лютого 2020 року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25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150</w:t>
      </w:r>
      <w:r w:rsidRPr="000F25D0">
        <w:rPr>
          <w:rFonts w:ascii="Times New Roman" w:hAnsi="Times New Roman"/>
          <w:sz w:val="24"/>
          <w:szCs w:val="24"/>
        </w:rPr>
        <w:t>-91-VII</w:t>
      </w:r>
    </w:p>
    <w:p w:rsidR="00E04657" w:rsidRDefault="00E04657" w:rsidP="00E046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4657" w:rsidRDefault="00E04657" w:rsidP="00E0465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695D" w:rsidRPr="00A018C6" w:rsidRDefault="00DD695D" w:rsidP="00DD69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Про затвердження проекту землеустрою щодо </w:t>
      </w:r>
    </w:p>
    <w:p w:rsidR="00DD695D" w:rsidRPr="00A018C6" w:rsidRDefault="00DD695D" w:rsidP="00DD69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відведення земельної ділянки  та передачу земельної </w:t>
      </w:r>
    </w:p>
    <w:p w:rsidR="00DD695D" w:rsidRPr="00A018C6" w:rsidRDefault="00DD695D" w:rsidP="00DD69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ділянки комунальної власності у власність</w:t>
      </w:r>
    </w:p>
    <w:p w:rsidR="00DD695D" w:rsidRPr="00A018C6" w:rsidRDefault="00DD695D" w:rsidP="00DD69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громадянці Михайловій Вікторії Миколаївні</w:t>
      </w:r>
    </w:p>
    <w:p w:rsidR="00DD695D" w:rsidRPr="00A018C6" w:rsidRDefault="00DD695D" w:rsidP="00DD695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D695D" w:rsidRPr="00A018C6" w:rsidRDefault="00DD695D" w:rsidP="00DD695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Розглянувши 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A018C6">
        <w:rPr>
          <w:rFonts w:ascii="Times New Roman" w:hAnsi="Times New Roman"/>
          <w:sz w:val="24"/>
          <w:szCs w:val="24"/>
        </w:rPr>
        <w:t xml:space="preserve">комісії </w:t>
      </w:r>
      <w:r w:rsidRPr="00A018C6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 до міського голови </w:t>
      </w:r>
      <w:r w:rsidRPr="00A018C6">
        <w:rPr>
          <w:rFonts w:ascii="Times New Roman" w:hAnsi="Times New Roman"/>
          <w:sz w:val="24"/>
          <w:szCs w:val="24"/>
          <w:lang w:eastAsia="ru-RU"/>
        </w:rPr>
        <w:t>від 20.02.2020 року №57/02-17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, протокол постійної комісії </w:t>
      </w:r>
      <w:r w:rsidRPr="00A018C6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28 січня 2020 року №203</w:t>
      </w:r>
      <w:r w:rsidRPr="00A018C6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A018C6">
        <w:rPr>
          <w:rFonts w:ascii="Times New Roman" w:hAnsi="Times New Roman"/>
          <w:sz w:val="24"/>
          <w:szCs w:val="24"/>
        </w:rPr>
        <w:t>заяву громадянки Михайлової Вікторії Миколаївни від 20 січня 2020 року №335, проект землеустрою щодо відведення земельної ділянки, відповідно до ст. ст. 12, 35, 79-1, 116, 118, 121, 122, 125, 126, 186, 186-1 Земельного кодексу України, ст. 24 Закону України «Про регулювання містобудівної діяльності», ч. 5 ст. 16 Закону України «Про Державний земельний кадастр», ст. 50 Закону України «Про землеустрій», п.34 ч.1 ст. 26 Закону України «Про місцеве самоврядування в Україні», міська рада вирішила:</w:t>
      </w:r>
    </w:p>
    <w:p w:rsidR="00DD695D" w:rsidRPr="00A018C6" w:rsidRDefault="00DD695D" w:rsidP="00DD695D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D695D" w:rsidRPr="00A018C6" w:rsidRDefault="00DD695D" w:rsidP="00DD695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1.Затвердити проект землеустрою щодо відведення земельної ділянки громадянці Михайловій Вікторії Миколаївні </w:t>
      </w:r>
      <w:r w:rsidRPr="00A018C6">
        <w:rPr>
          <w:rFonts w:ascii="Times New Roman" w:hAnsi="Times New Roman"/>
          <w:color w:val="000000"/>
          <w:sz w:val="24"/>
          <w:szCs w:val="24"/>
        </w:rPr>
        <w:t xml:space="preserve">з цільовим призначенням 01.06. Для колективного  садівництва в </w:t>
      </w:r>
      <w:r w:rsidRPr="00A01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садівницькому товаристві «Дружба» Білоцерківської міської спілки товариства садівників і городників</w:t>
      </w:r>
      <w:r w:rsidRPr="00A018C6">
        <w:rPr>
          <w:rFonts w:ascii="Times New Roman" w:hAnsi="Times New Roman"/>
          <w:sz w:val="24"/>
          <w:szCs w:val="24"/>
        </w:rPr>
        <w:t xml:space="preserve"> за адресою: вулиця </w:t>
      </w:r>
      <w:proofErr w:type="spellStart"/>
      <w:r w:rsidRPr="00A018C6">
        <w:rPr>
          <w:rFonts w:ascii="Times New Roman" w:hAnsi="Times New Roman"/>
          <w:sz w:val="24"/>
          <w:szCs w:val="24"/>
        </w:rPr>
        <w:t>Карбишева</w:t>
      </w:r>
      <w:proofErr w:type="spellEnd"/>
      <w:r w:rsidRPr="00A018C6">
        <w:rPr>
          <w:rFonts w:ascii="Times New Roman" w:hAnsi="Times New Roman"/>
          <w:sz w:val="24"/>
          <w:szCs w:val="24"/>
        </w:rPr>
        <w:t>, 1-В ділянка №33</w:t>
      </w:r>
      <w:r w:rsidRPr="00A01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018C6">
        <w:rPr>
          <w:rFonts w:ascii="Times New Roman" w:hAnsi="Times New Roman"/>
          <w:sz w:val="24"/>
          <w:szCs w:val="24"/>
        </w:rPr>
        <w:t>площею 0,0679 га, що додається.</w:t>
      </w:r>
    </w:p>
    <w:p w:rsidR="00DD695D" w:rsidRPr="00A018C6" w:rsidRDefault="00DD695D" w:rsidP="00DD695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 xml:space="preserve">2.Передати земельну ділянку комунальної власності у власність громадянці Михайловій Вікторії Миколаївні </w:t>
      </w:r>
      <w:r w:rsidRPr="00A018C6">
        <w:rPr>
          <w:rFonts w:ascii="Times New Roman" w:hAnsi="Times New Roman"/>
          <w:color w:val="000000"/>
          <w:sz w:val="24"/>
          <w:szCs w:val="24"/>
        </w:rPr>
        <w:t xml:space="preserve">з цільовим призначенням 01.06. Для колективного  садівництва в </w:t>
      </w:r>
      <w:r w:rsidRPr="00A01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садівницькому товаристві «Дружба» Білоцерківської міської спілки товариства садівників і городників</w:t>
      </w:r>
      <w:r w:rsidRPr="00A018C6">
        <w:rPr>
          <w:rFonts w:ascii="Times New Roman" w:hAnsi="Times New Roman"/>
          <w:sz w:val="24"/>
          <w:szCs w:val="24"/>
        </w:rPr>
        <w:t xml:space="preserve"> за адресою: вулиця </w:t>
      </w:r>
      <w:proofErr w:type="spellStart"/>
      <w:r w:rsidRPr="00A018C6">
        <w:rPr>
          <w:rFonts w:ascii="Times New Roman" w:hAnsi="Times New Roman"/>
          <w:sz w:val="24"/>
          <w:szCs w:val="24"/>
        </w:rPr>
        <w:t>Карбишева</w:t>
      </w:r>
      <w:proofErr w:type="spellEnd"/>
      <w:r w:rsidRPr="00A018C6">
        <w:rPr>
          <w:rFonts w:ascii="Times New Roman" w:hAnsi="Times New Roman"/>
          <w:sz w:val="24"/>
          <w:szCs w:val="24"/>
        </w:rPr>
        <w:t>, 1-В ділянка №33</w:t>
      </w:r>
      <w:r w:rsidRPr="00A018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018C6">
        <w:rPr>
          <w:rFonts w:ascii="Times New Roman" w:hAnsi="Times New Roman"/>
          <w:sz w:val="24"/>
          <w:szCs w:val="24"/>
        </w:rPr>
        <w:t>площею 0,0679 га, за рахунок земель населеного пункту м. Біла Церква. Кадастровий номер: 3210300000:06:026:0268.</w:t>
      </w:r>
    </w:p>
    <w:p w:rsidR="00DD695D" w:rsidRPr="00A018C6" w:rsidRDefault="00DD695D" w:rsidP="00DD695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3.Громадянці, зазначеній в цьому рішенні зареєструвати право власності на земельну ділянку в Державному реєстрі речових прав на нерухоме майно.</w:t>
      </w:r>
    </w:p>
    <w:p w:rsidR="00DD695D" w:rsidRPr="00A018C6" w:rsidRDefault="00DD695D" w:rsidP="00DD695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4. 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DD695D" w:rsidRPr="00A018C6" w:rsidRDefault="00DD695D" w:rsidP="00DD695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D695D" w:rsidRPr="00A018C6" w:rsidRDefault="00DD695D" w:rsidP="00DD695D">
      <w:pPr>
        <w:rPr>
          <w:rFonts w:ascii="Times New Roman" w:hAnsi="Times New Roman"/>
          <w:sz w:val="24"/>
          <w:szCs w:val="24"/>
        </w:rPr>
      </w:pPr>
      <w:r w:rsidRPr="00A018C6">
        <w:rPr>
          <w:rFonts w:ascii="Times New Roman" w:hAnsi="Times New Roman"/>
          <w:sz w:val="24"/>
          <w:szCs w:val="24"/>
        </w:rPr>
        <w:t>Міський голова                                                                                               Геннадій ДИКИЙ</w:t>
      </w:r>
    </w:p>
    <w:p w:rsidR="006F5D49" w:rsidRDefault="006F5D49"/>
    <w:sectPr w:rsidR="006F5D49" w:rsidSect="00DD695D">
      <w:pgSz w:w="11906" w:h="16838"/>
      <w:pgMar w:top="1134" w:right="567" w:bottom="68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695D"/>
    <w:rsid w:val="000F3BD3"/>
    <w:rsid w:val="001618EA"/>
    <w:rsid w:val="001A7A1C"/>
    <w:rsid w:val="00392331"/>
    <w:rsid w:val="005347F7"/>
    <w:rsid w:val="006F5D49"/>
    <w:rsid w:val="009663D8"/>
    <w:rsid w:val="00A066BB"/>
    <w:rsid w:val="00A24D90"/>
    <w:rsid w:val="00DD695D"/>
    <w:rsid w:val="00E04657"/>
    <w:rsid w:val="00E7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5D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65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E04657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uiPriority w:val="99"/>
    <w:rsid w:val="00E04657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2020-03-02T10:01:00Z</cp:lastPrinted>
  <dcterms:created xsi:type="dcterms:W3CDTF">2020-03-02T10:01:00Z</dcterms:created>
  <dcterms:modified xsi:type="dcterms:W3CDTF">2020-03-05T15:49:00Z</dcterms:modified>
</cp:coreProperties>
</file>