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2" w:rsidRDefault="00DD1AF2" w:rsidP="007E3E0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D1A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550" r:id="rId5"/>
        </w:pict>
      </w:r>
    </w:p>
    <w:p w:rsidR="007E3E02" w:rsidRDefault="007E3E02" w:rsidP="007E3E02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7E3E02" w:rsidRDefault="007E3E02" w:rsidP="007E3E0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E3E02" w:rsidRDefault="007E3E02" w:rsidP="007E3E0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E3E02" w:rsidRDefault="007E3E02" w:rsidP="007E3E0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E3E02" w:rsidRDefault="007E3E02" w:rsidP="007E3E02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C051A4" w:rsidRPr="00C051A4">
        <w:rPr>
          <w:rFonts w:ascii="Times New Roman" w:hAnsi="Times New Roman"/>
          <w:sz w:val="24"/>
          <w:szCs w:val="24"/>
          <w:lang w:val="ru-RU"/>
        </w:rPr>
        <w:t>474</w:t>
      </w:r>
      <w:r w:rsidR="00C051A4">
        <w:rPr>
          <w:rFonts w:ascii="Times New Roman" w:hAnsi="Times New Roman"/>
          <w:sz w:val="24"/>
          <w:szCs w:val="24"/>
          <w:lang w:val="ru-RU"/>
        </w:rPr>
        <w:t>7</w:t>
      </w:r>
      <w:r w:rsidR="00C051A4" w:rsidRPr="00C051A4">
        <w:rPr>
          <w:rFonts w:ascii="Times New Roman" w:hAnsi="Times New Roman"/>
          <w:sz w:val="24"/>
          <w:szCs w:val="24"/>
          <w:lang w:val="ru-RU"/>
        </w:rPr>
        <w:t>-84-</w:t>
      </w:r>
      <w:r w:rsidR="00C051A4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7E3E02" w:rsidRDefault="007E3E02" w:rsidP="007E3E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2C8E" w:rsidRPr="00EF609C" w:rsidRDefault="00B82C8E" w:rsidP="00B82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82C8E" w:rsidRPr="00EF609C" w:rsidRDefault="00B82C8E" w:rsidP="00B82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82C8E" w:rsidRPr="00EF609C" w:rsidRDefault="00B82C8E" w:rsidP="00B82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82C8E" w:rsidRPr="00EF609C" w:rsidRDefault="00B82C8E" w:rsidP="00B82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у власність громадянці Пановій Людмилі Миколаївні</w:t>
      </w:r>
    </w:p>
    <w:p w:rsidR="00B82C8E" w:rsidRPr="00EF609C" w:rsidRDefault="00B82C8E" w:rsidP="00B82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C8E" w:rsidRPr="00EF609C" w:rsidRDefault="00B82C8E" w:rsidP="00B82C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EF609C">
        <w:rPr>
          <w:rFonts w:ascii="Times New Roman" w:hAnsi="Times New Roman"/>
          <w:sz w:val="24"/>
          <w:szCs w:val="24"/>
          <w:lang w:eastAsia="ru-RU"/>
        </w:rPr>
        <w:t>громадянки Панової Людмили Миколаївни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від 07 жовтня 2019 року №5261,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EF6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EF609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EF609C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EF609C">
        <w:rPr>
          <w:rFonts w:ascii="Times New Roman" w:hAnsi="Times New Roman"/>
          <w:sz w:val="24"/>
          <w:szCs w:val="24"/>
        </w:rPr>
        <w:t xml:space="preserve">, </w:t>
      </w:r>
      <w:r w:rsidRPr="00EF609C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B82C8E" w:rsidRPr="00EF609C" w:rsidRDefault="00B82C8E" w:rsidP="00B82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2C8E" w:rsidRPr="00EF609C" w:rsidRDefault="00B82C8E" w:rsidP="00B82C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Пановій Людмилі Миколаївні</w:t>
      </w:r>
      <w:r w:rsidRPr="00EF609C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EF609C">
        <w:rPr>
          <w:rFonts w:ascii="Times New Roman" w:hAnsi="Times New Roman"/>
          <w:sz w:val="24"/>
          <w:szCs w:val="24"/>
          <w:lang w:eastAsia="ru-RU"/>
        </w:rPr>
        <w:t>за адресою:  вулиця Травнева, 17, площею 0,1000 га, що додається.</w:t>
      </w:r>
    </w:p>
    <w:p w:rsidR="00B82C8E" w:rsidRPr="00EF609C" w:rsidRDefault="00B82C8E" w:rsidP="00B82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Пановій Людмилі Миколаївні</w:t>
      </w:r>
      <w:r w:rsidRPr="00EF609C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за адресою:  вулиця Травнева, 17, площею 0,1000 га, за рахунок земель населеного пункту м. Біла Церква. Кадастровий номер: 3210300000:03:043:0188. </w:t>
      </w:r>
    </w:p>
    <w:p w:rsidR="00B82C8E" w:rsidRPr="00EF609C" w:rsidRDefault="00B82C8E" w:rsidP="00B82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EF609C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82C8E" w:rsidRPr="00EF609C" w:rsidRDefault="00B82C8E" w:rsidP="00B82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2C8E" w:rsidRPr="00EF609C" w:rsidRDefault="00B82C8E" w:rsidP="00B82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C8E" w:rsidRPr="00EF609C" w:rsidRDefault="00B82C8E" w:rsidP="00B82C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B82C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2C8E"/>
    <w:rsid w:val="001A7A1C"/>
    <w:rsid w:val="00377D13"/>
    <w:rsid w:val="005347F7"/>
    <w:rsid w:val="005C309F"/>
    <w:rsid w:val="006F5D49"/>
    <w:rsid w:val="007E3E02"/>
    <w:rsid w:val="009D5C86"/>
    <w:rsid w:val="009E7F30"/>
    <w:rsid w:val="00A066BB"/>
    <w:rsid w:val="00A24D90"/>
    <w:rsid w:val="00B82C8E"/>
    <w:rsid w:val="00C051A4"/>
    <w:rsid w:val="00DD1AF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8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7E3E02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E3E02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7E3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7E3E02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2019-12-02T10:06:00Z</cp:lastPrinted>
  <dcterms:created xsi:type="dcterms:W3CDTF">2019-12-02T10:06:00Z</dcterms:created>
  <dcterms:modified xsi:type="dcterms:W3CDTF">2019-12-10T13:34:00Z</dcterms:modified>
</cp:coreProperties>
</file>