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36" w:rsidRDefault="008A0E36" w:rsidP="008A0E3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280" r:id="rId5"/>
        </w:pict>
      </w:r>
    </w:p>
    <w:p w:rsidR="008A0E36" w:rsidRDefault="008A0E36" w:rsidP="008A0E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A0E36" w:rsidRDefault="008A0E36" w:rsidP="008A0E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A0E36" w:rsidRDefault="008A0E36" w:rsidP="008A0E3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A0E36" w:rsidRDefault="008A0E36" w:rsidP="008A0E3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A0E36" w:rsidRDefault="008A0E36" w:rsidP="008A0E3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A0E36" w:rsidRPr="000859CD" w:rsidRDefault="008A0E36" w:rsidP="008A0E36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8A0E36" w:rsidRDefault="008A0E36" w:rsidP="008A0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1DB" w:rsidRPr="00B33391" w:rsidRDefault="000041DB" w:rsidP="000041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розроблення технічної </w:t>
      </w:r>
    </w:p>
    <w:p w:rsidR="000041DB" w:rsidRPr="00B33391" w:rsidRDefault="000041DB" w:rsidP="000041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B3339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0041DB" w:rsidRPr="00B33391" w:rsidRDefault="000041DB" w:rsidP="000041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0041DB" w:rsidRPr="00B33391" w:rsidRDefault="000041DB" w:rsidP="000041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(на місцевості) фізичній особі-підприємцю </w:t>
      </w:r>
    </w:p>
    <w:p w:rsidR="000041DB" w:rsidRPr="00B33391" w:rsidRDefault="000041DB" w:rsidP="000041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Бугаю Олександру Володимировичу</w:t>
      </w:r>
    </w:p>
    <w:p w:rsidR="000041DB" w:rsidRPr="00B33391" w:rsidRDefault="000041DB" w:rsidP="000041DB">
      <w:pPr>
        <w:tabs>
          <w:tab w:val="left" w:pos="100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ab/>
      </w:r>
    </w:p>
    <w:p w:rsidR="000041DB" w:rsidRPr="00B33391" w:rsidRDefault="000041DB" w:rsidP="000041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№153,</w:t>
      </w:r>
      <w:r w:rsidRPr="00B3339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Бугая  Олександра Володимировича </w:t>
      </w:r>
      <w:r w:rsidRPr="00B33391">
        <w:rPr>
          <w:rFonts w:ascii="Times New Roman" w:hAnsi="Times New Roman"/>
          <w:sz w:val="24"/>
          <w:szCs w:val="24"/>
        </w:rPr>
        <w:t>від 04 квітня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33391">
        <w:rPr>
          <w:rFonts w:ascii="Times New Roman" w:hAnsi="Times New Roman"/>
          <w:sz w:val="24"/>
          <w:szCs w:val="24"/>
        </w:rPr>
        <w:t>2018 року №1969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33391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33391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33391">
        <w:rPr>
          <w:rFonts w:ascii="Times New Roman" w:hAnsi="Times New Roman"/>
          <w:sz w:val="24"/>
          <w:szCs w:val="24"/>
          <w:lang w:eastAsia="zh-CN"/>
        </w:rPr>
        <w:t>п. 34 ч. 1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0041DB" w:rsidRPr="00B33391" w:rsidRDefault="000041DB" w:rsidP="000041D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1DB" w:rsidRPr="00B33391" w:rsidRDefault="000041DB" w:rsidP="000041D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Бугаю Олександру Володимировичу </w:t>
      </w:r>
      <w:r w:rsidRPr="00B33391">
        <w:rPr>
          <w:rFonts w:ascii="Times New Roman" w:hAnsi="Times New Roman"/>
          <w:sz w:val="24"/>
          <w:szCs w:val="24"/>
        </w:rPr>
        <w:t xml:space="preserve">з цільовим призначенням 03.07. Для </w:t>
      </w:r>
      <w:r w:rsidRPr="00B33391">
        <w:rPr>
          <w:rStyle w:val="rvts82"/>
          <w:rFonts w:ascii="Times New Roman" w:hAnsi="Times New Roman"/>
          <w:sz w:val="24"/>
          <w:szCs w:val="24"/>
        </w:rPr>
        <w:t>будівництва та обслуговування будівель торгівлі (</w:t>
      </w:r>
      <w:r w:rsidRPr="00B33391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виробничої бази та складських приміщень) за адресою: вулиця Фастівська, 60 а, площею 0,1898 га, </w:t>
      </w:r>
      <w:r w:rsidRPr="00B33391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Церква, кадастровий номер:</w:t>
      </w:r>
      <w:r w:rsidRPr="00B33391">
        <w:rPr>
          <w:rFonts w:ascii="Times New Roman" w:hAnsi="Times New Roman"/>
          <w:sz w:val="24"/>
          <w:szCs w:val="24"/>
        </w:rPr>
        <w:t xml:space="preserve"> 3210300000:03:032:0057 </w:t>
      </w:r>
      <w:r w:rsidRPr="00B33391">
        <w:rPr>
          <w:rFonts w:ascii="Times New Roman" w:hAnsi="Times New Roman"/>
          <w:b/>
          <w:sz w:val="24"/>
          <w:szCs w:val="24"/>
        </w:rPr>
        <w:t>у зв’язку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391">
        <w:rPr>
          <w:rFonts w:ascii="Times New Roman" w:hAnsi="Times New Roman"/>
          <w:b/>
          <w:sz w:val="24"/>
          <w:szCs w:val="24"/>
        </w:rPr>
        <w:t xml:space="preserve">з невиконанням заявником умов договору оренди землі від 12 березня 2015 року №37  укладеного між Білоцерківською міською радою та фізичною особою підприємцем </w:t>
      </w:r>
      <w:r w:rsidRPr="00B33391">
        <w:rPr>
          <w:rFonts w:ascii="Times New Roman" w:hAnsi="Times New Roman"/>
          <w:b/>
          <w:sz w:val="24"/>
          <w:szCs w:val="24"/>
          <w:lang w:eastAsia="ru-RU"/>
        </w:rPr>
        <w:t>Бугаєм Олександром Володимировичем.</w:t>
      </w:r>
    </w:p>
    <w:p w:rsidR="000041DB" w:rsidRPr="00B33391" w:rsidRDefault="000041DB" w:rsidP="000041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B33391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041DB" w:rsidRPr="00B33391" w:rsidRDefault="000041DB" w:rsidP="000041DB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0041DB" w:rsidRPr="00B33391" w:rsidRDefault="000041DB" w:rsidP="000041DB">
      <w:pPr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3339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0041DB" w:rsidRDefault="000041DB"/>
    <w:sectPr w:rsidR="000041DB" w:rsidSect="000041DB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1DB"/>
    <w:rsid w:val="000041DB"/>
    <w:rsid w:val="00102333"/>
    <w:rsid w:val="008A0E36"/>
    <w:rsid w:val="00B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0041DB"/>
  </w:style>
  <w:style w:type="character" w:customStyle="1" w:styleId="a3">
    <w:name w:val="Текст Знак"/>
    <w:basedOn w:val="a0"/>
    <w:link w:val="a4"/>
    <w:locked/>
    <w:rsid w:val="008A0E36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8A0E36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8A0E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2018-12-28T10:34:00Z</cp:lastPrinted>
  <dcterms:created xsi:type="dcterms:W3CDTF">2018-12-28T10:33:00Z</dcterms:created>
  <dcterms:modified xsi:type="dcterms:W3CDTF">2019-01-02T13:45:00Z</dcterms:modified>
</cp:coreProperties>
</file>