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19" w:rsidRDefault="000E3219" w:rsidP="000E321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19" w:rsidRDefault="000E3219" w:rsidP="000E321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E3219" w:rsidRDefault="000E3219" w:rsidP="000E321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E3219" w:rsidRDefault="000E3219" w:rsidP="000E321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3219" w:rsidRDefault="000E3219" w:rsidP="000E321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3219" w:rsidRDefault="000E3219" w:rsidP="000E321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E3219" w:rsidRDefault="000E3219" w:rsidP="000E32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8D2FE6">
        <w:rPr>
          <w:rFonts w:ascii="Times New Roman" w:hAnsi="Times New Roman"/>
          <w:sz w:val="24"/>
          <w:szCs w:val="24"/>
        </w:rPr>
        <w:t>69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E3219" w:rsidRDefault="000E3219" w:rsidP="000E321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5A9" w:rsidRPr="00B00A67" w:rsidRDefault="00A825A9" w:rsidP="00A82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надання дозволу  на </w:t>
      </w:r>
    </w:p>
    <w:p w:rsidR="00A825A9" w:rsidRPr="00B00A67" w:rsidRDefault="00A825A9" w:rsidP="00A82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розроблення проекту землеустрою щодо відведення </w:t>
      </w:r>
    </w:p>
    <w:p w:rsidR="00A825A9" w:rsidRPr="00B00A67" w:rsidRDefault="00A825A9" w:rsidP="00A82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комунальної власності в оренду </w:t>
      </w:r>
    </w:p>
    <w:p w:rsidR="00A825A9" w:rsidRPr="00B00A67" w:rsidRDefault="00A825A9" w:rsidP="00A82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Державному підприємству Міністерства оборони </w:t>
      </w:r>
    </w:p>
    <w:p w:rsidR="00A825A9" w:rsidRPr="00B00A67" w:rsidRDefault="00A825A9" w:rsidP="00A82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України «Київське управління механізації і будівництва»</w:t>
      </w:r>
    </w:p>
    <w:p w:rsidR="00A825A9" w:rsidRPr="00B00A67" w:rsidRDefault="00A825A9" w:rsidP="00A82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A9" w:rsidRPr="00B00A67" w:rsidRDefault="00A825A9" w:rsidP="00A825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Державного підприємства Міністерства оборони України «Київське управління механізації і будівництва» від 07 березня 2018 року №1530</w:t>
      </w:r>
      <w:r w:rsidRPr="00B00A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A825A9" w:rsidRPr="00B00A67" w:rsidRDefault="00A825A9" w:rsidP="00A825A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A9" w:rsidRPr="00B00A67" w:rsidRDefault="00A825A9" w:rsidP="00A825A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в оренду  Державному підприємству Міністерства оборони України «Київське управління механізації і будівництва» з цільовим призначенням </w:t>
      </w:r>
      <w:r w:rsidRPr="00B00A67">
        <w:rPr>
          <w:rStyle w:val="rvts82"/>
          <w:rFonts w:ascii="Times New Roman" w:hAnsi="Times New Roman"/>
          <w:sz w:val="24"/>
          <w:szCs w:val="24"/>
        </w:rPr>
        <w:t>02.03. Д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r w:rsidRPr="00B00A67">
        <w:rPr>
          <w:rStyle w:val="rvts82"/>
          <w:rFonts w:ascii="Times New Roman" w:hAnsi="Times New Roman"/>
          <w:sz w:val="24"/>
          <w:szCs w:val="24"/>
        </w:rPr>
        <w:t>будівництва та обслуговування багатоквартирного житлового будинку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Київська, в районі житлового будинку №25, орієнтовною площею 0,2500 га, </w:t>
      </w:r>
      <w:r w:rsidRPr="00B00A67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Церква, 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25A9" w:rsidRPr="00B00A67" w:rsidRDefault="00A825A9" w:rsidP="00A825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825A9" w:rsidRPr="00B00A67" w:rsidRDefault="00A825A9" w:rsidP="00A825A9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A9" w:rsidRPr="00B00A67" w:rsidRDefault="00A825A9" w:rsidP="00A825A9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A9" w:rsidRPr="00B00A67" w:rsidRDefault="00A825A9" w:rsidP="00A825A9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A825A9" w:rsidRPr="00B00A67" w:rsidRDefault="00A825A9" w:rsidP="00A825A9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A825A9" w:rsidRPr="00B00A67" w:rsidRDefault="00A825A9" w:rsidP="00A825A9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A825A9" w:rsidRPr="00B00A67" w:rsidRDefault="00A825A9" w:rsidP="00A825A9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F6064E" w:rsidRDefault="00F6064E"/>
    <w:sectPr w:rsidR="00F6064E" w:rsidSect="00A825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64E"/>
    <w:rsid w:val="000E3219"/>
    <w:rsid w:val="008D2FE6"/>
    <w:rsid w:val="00A825A9"/>
    <w:rsid w:val="00F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D19A-1429-4DE9-83AA-A19B41D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A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825A9"/>
  </w:style>
  <w:style w:type="paragraph" w:styleId="a3">
    <w:name w:val="Plain Text"/>
    <w:basedOn w:val="a"/>
    <w:link w:val="a4"/>
    <w:semiHidden/>
    <w:unhideWhenUsed/>
    <w:rsid w:val="000E321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0E321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0E32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2018-06-25T13:55:00Z</dcterms:created>
  <dcterms:modified xsi:type="dcterms:W3CDTF">2018-06-27T13:04:00Z</dcterms:modified>
</cp:coreProperties>
</file>