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12" w:rsidRDefault="00B00812" w:rsidP="00AD304A">
      <w:pPr>
        <w:rPr>
          <w:lang w:val="uk-UA" w:eastAsia="uk-UA"/>
        </w:rPr>
      </w:pPr>
    </w:p>
    <w:p w:rsidR="00B00812" w:rsidRDefault="00B00812" w:rsidP="00AD304A">
      <w:pPr>
        <w:rPr>
          <w:color w:val="00000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71213059" r:id="rId5"/>
        </w:pict>
      </w:r>
    </w:p>
    <w:p w:rsidR="00B00812" w:rsidRDefault="00B00812" w:rsidP="00AD304A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B00812" w:rsidRDefault="00B00812" w:rsidP="00AD304A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B00812" w:rsidRDefault="00B00812" w:rsidP="00AD304A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00812" w:rsidRDefault="00B00812" w:rsidP="00AD304A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B00812" w:rsidRDefault="00B00812" w:rsidP="00AD304A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B00812" w:rsidRPr="00AD304A" w:rsidRDefault="00B00812" w:rsidP="00AD30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D304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AD304A">
        <w:rPr>
          <w:rFonts w:ascii="Times New Roman" w:hAnsi="Times New Roman" w:cs="Times New Roman"/>
          <w:sz w:val="24"/>
          <w:szCs w:val="24"/>
          <w:lang w:val="uk-UA"/>
        </w:rPr>
        <w:t xml:space="preserve"> жовтня 2017 року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№ 1455-3</w:t>
      </w:r>
      <w:r w:rsidRPr="00AD304A">
        <w:rPr>
          <w:rFonts w:ascii="Times New Roman" w:hAnsi="Times New Roman" w:cs="Times New Roman"/>
          <w:sz w:val="24"/>
          <w:szCs w:val="24"/>
          <w:lang w:val="uk-UA"/>
        </w:rPr>
        <w:t>8-VII</w:t>
      </w:r>
    </w:p>
    <w:p w:rsidR="00B00812" w:rsidRDefault="00B00812" w:rsidP="006D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0812" w:rsidRDefault="00B00812" w:rsidP="006D7B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звільнення  заступника </w:t>
      </w:r>
    </w:p>
    <w:p w:rsidR="00B00812" w:rsidRDefault="00B00812" w:rsidP="006D7B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голови</w:t>
      </w:r>
    </w:p>
    <w:p w:rsidR="00B00812" w:rsidRDefault="00B00812" w:rsidP="006D7B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0812" w:rsidRDefault="00B00812" w:rsidP="006D7B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0812" w:rsidRDefault="00B00812" w:rsidP="006D7B4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Розглянувши заяву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заступника міського голови  Хмурича В.Р.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27 вересня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відповідно до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п.1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Кодексу законів про працю України, керуючись статтею 25 Закону України “Про місцеве самоврядування в Україні”,  міська рада вирішила:</w:t>
      </w:r>
    </w:p>
    <w:p w:rsidR="00B00812" w:rsidRDefault="00B00812" w:rsidP="006D7B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Звільнити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Хмурича Володимира Романовича </w:t>
      </w:r>
      <w:r>
        <w:rPr>
          <w:rFonts w:ascii="Times New Roman" w:hAnsi="Times New Roman" w:cs="Times New Roman"/>
          <w:sz w:val="24"/>
          <w:szCs w:val="24"/>
        </w:rPr>
        <w:t xml:space="preserve"> з посади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угодою сторін 31 жовтня  2017 року. </w:t>
      </w:r>
    </w:p>
    <w:p w:rsidR="00B00812" w:rsidRDefault="00B00812" w:rsidP="006D7B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.Організацію виконання цього рішення покласти на начальника відділу кадрової роботи та з питань служби в органах місцевого самоврядування і нагород міської ради Загородню Г.І.</w:t>
      </w:r>
    </w:p>
    <w:p w:rsidR="00B00812" w:rsidRDefault="00B00812" w:rsidP="006D7B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виконанням цього рішення покласти на постійну комісію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</w:rPr>
        <w:t>ілоцерківської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регламенту. </w:t>
      </w:r>
    </w:p>
    <w:p w:rsidR="00B00812" w:rsidRDefault="00B00812" w:rsidP="006D7B4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0812" w:rsidRDefault="00B00812" w:rsidP="006D7B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Г.А. Дикий </w:t>
      </w:r>
    </w:p>
    <w:p w:rsidR="00B00812" w:rsidRDefault="00B00812" w:rsidP="006D7B4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0812" w:rsidRDefault="00B00812" w:rsidP="00B222E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00812" w:rsidRDefault="00B00812" w:rsidP="00B222E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00812" w:rsidRDefault="00B00812" w:rsidP="00B222E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00812" w:rsidRDefault="00B00812" w:rsidP="00B222E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00812" w:rsidRDefault="00B00812" w:rsidP="00B222E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00812" w:rsidRDefault="00B00812"/>
    <w:sectPr w:rsidR="00B00812" w:rsidSect="006D7B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2EE"/>
    <w:rsid w:val="000E6612"/>
    <w:rsid w:val="00241772"/>
    <w:rsid w:val="00505D65"/>
    <w:rsid w:val="006D7B40"/>
    <w:rsid w:val="00AD304A"/>
    <w:rsid w:val="00B00812"/>
    <w:rsid w:val="00B222EE"/>
    <w:rsid w:val="00B52E3A"/>
    <w:rsid w:val="00B91B87"/>
    <w:rsid w:val="00BB413D"/>
    <w:rsid w:val="00C97F65"/>
    <w:rsid w:val="00CF0A4B"/>
    <w:rsid w:val="00E16A1E"/>
    <w:rsid w:val="00EA417A"/>
    <w:rsid w:val="00EF0872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22EE"/>
    <w:rPr>
      <w:rFonts w:cs="Calibri"/>
    </w:rPr>
  </w:style>
  <w:style w:type="character" w:customStyle="1" w:styleId="PlainTextChar1">
    <w:name w:val="Plain Text Char1"/>
    <w:link w:val="PlainText"/>
    <w:uiPriority w:val="99"/>
    <w:locked/>
    <w:rsid w:val="00AD304A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AD304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164</Words>
  <Characters>939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MIS_BCER2</cp:lastModifiedBy>
  <cp:revision>8</cp:revision>
  <cp:lastPrinted>2017-11-03T09:18:00Z</cp:lastPrinted>
  <dcterms:created xsi:type="dcterms:W3CDTF">2017-10-31T13:50:00Z</dcterms:created>
  <dcterms:modified xsi:type="dcterms:W3CDTF">2017-11-03T09:18:00Z</dcterms:modified>
</cp:coreProperties>
</file>