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DA" w:rsidRPr="00B039DA" w:rsidRDefault="00B039DA" w:rsidP="00B03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B039DA" w:rsidRDefault="00B039DA" w:rsidP="00B039DA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B039DA" w:rsidRDefault="00B039DA" w:rsidP="00B039D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23 січня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 року</w:t>
      </w:r>
    </w:p>
    <w:p w:rsidR="00B039DA" w:rsidRDefault="00B039DA" w:rsidP="00B039D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B039DA" w:rsidRDefault="00B039DA" w:rsidP="00B039DA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B039DA" w:rsidRDefault="00B039DA" w:rsidP="00B039D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B039DA" w:rsidRDefault="00B039DA" w:rsidP="00B039D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B039DA" w:rsidRDefault="00B039DA" w:rsidP="00B039D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B039DA" w:rsidRDefault="00B039DA" w:rsidP="00B039D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B039DA" w:rsidRDefault="00B039DA" w:rsidP="00B039DA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Відсутні:</w:t>
      </w:r>
    </w:p>
    <w:p w:rsidR="00B039DA" w:rsidRPr="00B039DA" w:rsidRDefault="00B039DA" w:rsidP="00B039D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B039DA" w:rsidRDefault="00B039DA" w:rsidP="00B039DA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B039DA" w:rsidRDefault="00B039DA" w:rsidP="00B039D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Департаменту житлово-комунального господарства </w:t>
      </w:r>
      <w:r w:rsidR="00530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Кравець А.В.</w:t>
      </w:r>
    </w:p>
    <w:p w:rsidR="00B039DA" w:rsidRDefault="00B039DA" w:rsidP="00B0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юридичного відділу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«Білоцерківська книжкова фабрика», начальник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юр.відділу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530D99" w:rsidRDefault="00530D99" w:rsidP="00B03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Комерційний директор 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Білоцерківвода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039DA" w:rsidRPr="00904CD4" w:rsidRDefault="00B039DA" w:rsidP="00904CD4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04CD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04CD4">
        <w:rPr>
          <w:rFonts w:ascii="Times New Roman" w:hAnsi="Times New Roman" w:cs="Times New Roman"/>
          <w:b/>
          <w:sz w:val="28"/>
          <w:szCs w:val="28"/>
        </w:rPr>
        <w:t xml:space="preserve">   Порядок денний</w:t>
      </w:r>
    </w:p>
    <w:p w:rsidR="00B039DA" w:rsidRPr="00904CD4" w:rsidRDefault="00B039DA" w:rsidP="00904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1.</w:t>
      </w:r>
      <w:r w:rsidRPr="00904C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4CD4">
        <w:rPr>
          <w:rFonts w:ascii="Times New Roman" w:hAnsi="Times New Roman" w:cs="Times New Roman"/>
          <w:sz w:val="28"/>
          <w:szCs w:val="28"/>
        </w:rPr>
        <w:t>Про затвердження  Договору про співпрацю щодо виконання комплексу робіт по дегазації полігону твердих побутових відходів</w:t>
      </w:r>
    </w:p>
    <w:p w:rsidR="00B039DA" w:rsidRPr="00904CD4" w:rsidRDefault="00B039DA" w:rsidP="00904C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D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904CD4">
        <w:rPr>
          <w:rFonts w:ascii="Times New Roman" w:hAnsi="Times New Roman" w:cs="Times New Roman"/>
          <w:sz w:val="28"/>
          <w:szCs w:val="28"/>
        </w:rPr>
        <w:t>Про затвердження додаткової угоди до Договору  від 23 лютого 2017 року № 1-ГВ, затвердженого рішенням  міської ради від 23 лютого 2017 року № 495-26-</w:t>
      </w:r>
      <w:r w:rsidRPr="00904CD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4CD4">
        <w:rPr>
          <w:rFonts w:ascii="Times New Roman" w:hAnsi="Times New Roman" w:cs="Times New Roman"/>
          <w:sz w:val="28"/>
          <w:szCs w:val="28"/>
        </w:rPr>
        <w:t xml:space="preserve">  «Про затвердження Договору  на господарське відання  складовими газорозподільної системи»</w:t>
      </w:r>
    </w:p>
    <w:p w:rsidR="00B039DA" w:rsidRPr="00904CD4" w:rsidRDefault="00B039DA" w:rsidP="00904C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04CD4">
        <w:rPr>
          <w:rFonts w:ascii="Times New Roman" w:hAnsi="Times New Roman" w:cs="Times New Roman"/>
          <w:sz w:val="28"/>
          <w:szCs w:val="28"/>
        </w:rPr>
        <w:t>Про надання згоди на прийняття до комунальної власності квартир</w:t>
      </w:r>
    </w:p>
    <w:p w:rsidR="00B039DA" w:rsidRPr="00904CD4" w:rsidRDefault="00B039DA" w:rsidP="00904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4.</w:t>
      </w:r>
      <w:r w:rsidRPr="00904C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4CD4">
        <w:rPr>
          <w:rFonts w:ascii="Times New Roman" w:hAnsi="Times New Roman" w:cs="Times New Roman"/>
          <w:sz w:val="28"/>
          <w:szCs w:val="28"/>
        </w:rPr>
        <w:t>Про розподіл цільового фонду Білоцерківської міської ради</w:t>
      </w:r>
    </w:p>
    <w:p w:rsidR="00B039DA" w:rsidRPr="00904CD4" w:rsidRDefault="00B039DA" w:rsidP="00904CD4">
      <w:pPr>
        <w:pStyle w:val="p5"/>
        <w:numPr>
          <w:ilvl w:val="0"/>
          <w:numId w:val="1"/>
        </w:numPr>
        <w:spacing w:beforeAutospacing="0" w:after="0" w:afterAutospacing="0"/>
        <w:ind w:left="284" w:hanging="284"/>
        <w:jc w:val="both"/>
        <w:rPr>
          <w:b/>
          <w:sz w:val="28"/>
          <w:szCs w:val="28"/>
        </w:rPr>
      </w:pPr>
      <w:r w:rsidRPr="00904CD4">
        <w:rPr>
          <w:sz w:val="28"/>
          <w:szCs w:val="28"/>
        </w:rPr>
        <w:t>Різне</w:t>
      </w:r>
    </w:p>
    <w:p w:rsidR="00B039DA" w:rsidRPr="00904CD4" w:rsidRDefault="00B039DA" w:rsidP="00904CD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9DA" w:rsidRPr="00904CD4" w:rsidRDefault="00B039DA" w:rsidP="00904C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9DA" w:rsidRPr="00904CD4" w:rsidRDefault="00B039DA" w:rsidP="00904C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9DA" w:rsidRPr="00904CD4" w:rsidRDefault="00B039DA" w:rsidP="00904CD4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04CD4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 1:</w:t>
      </w:r>
      <w:r w:rsidRPr="00904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04CD4">
        <w:rPr>
          <w:rFonts w:ascii="Times New Roman" w:hAnsi="Times New Roman"/>
          <w:sz w:val="28"/>
          <w:szCs w:val="28"/>
          <w:lang w:val="uk-UA"/>
        </w:rPr>
        <w:t>Колосенко</w:t>
      </w:r>
      <w:proofErr w:type="spellEnd"/>
      <w:r w:rsidRPr="00904CD4">
        <w:rPr>
          <w:rFonts w:ascii="Times New Roman" w:hAnsi="Times New Roman"/>
          <w:sz w:val="28"/>
          <w:szCs w:val="28"/>
          <w:lang w:val="uk-UA"/>
        </w:rPr>
        <w:t xml:space="preserve"> Миколу Павловича, який запропонував прийняти порядок денний.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04CD4">
        <w:rPr>
          <w:rFonts w:ascii="Times New Roman" w:hAnsi="Times New Roman" w:cs="Times New Roman"/>
          <w:sz w:val="28"/>
          <w:szCs w:val="28"/>
        </w:rPr>
        <w:t xml:space="preserve"> Прийняти запропонований порядок денний.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904CD4">
        <w:rPr>
          <w:rFonts w:ascii="Times New Roman" w:hAnsi="Times New Roman" w:cs="Times New Roman"/>
          <w:sz w:val="28"/>
          <w:szCs w:val="28"/>
        </w:rPr>
        <w:t xml:space="preserve"> за – одноголосно.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sz w:val="28"/>
          <w:szCs w:val="28"/>
        </w:rPr>
        <w:t xml:space="preserve">                      утримались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Слухали 2</w:t>
      </w:r>
      <w:r w:rsidRPr="00904CD4">
        <w:rPr>
          <w:rFonts w:ascii="Times New Roman" w:hAnsi="Times New Roman" w:cs="Times New Roman"/>
          <w:sz w:val="28"/>
          <w:szCs w:val="28"/>
        </w:rPr>
        <w:t>:Про затвердження  Договору про співпрацю щодо виконання комплексу робіт по дегазації полігону твердих побутових відходів</w:t>
      </w:r>
    </w:p>
    <w:p w:rsidR="00B039DA" w:rsidRPr="00904CD4" w:rsidRDefault="00B039DA" w:rsidP="00904CD4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9DA" w:rsidRPr="00904CD4" w:rsidRDefault="00530D99" w:rsidP="00904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директор </w:t>
      </w:r>
      <w:r w:rsidR="00B039DA" w:rsidRPr="00904CD4">
        <w:rPr>
          <w:rFonts w:ascii="Times New Roman" w:hAnsi="Times New Roman" w:cs="Times New Roman"/>
          <w:sz w:val="28"/>
          <w:szCs w:val="28"/>
        </w:rPr>
        <w:t>Департаменту житлово-комунального господарства Кравець А.В.</w:t>
      </w:r>
    </w:p>
    <w:p w:rsidR="00B039DA" w:rsidRPr="00904CD4" w:rsidRDefault="00B039DA" w:rsidP="00904CD4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04CD4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04C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04CD4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904CD4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Pr="00904CD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04CD4">
        <w:rPr>
          <w:rFonts w:ascii="Times New Roman" w:hAnsi="Times New Roman"/>
          <w:sz w:val="28"/>
          <w:szCs w:val="28"/>
        </w:rPr>
        <w:t xml:space="preserve"> </w:t>
      </w:r>
      <w:r w:rsidRPr="00904CD4">
        <w:rPr>
          <w:rFonts w:ascii="Times New Roman" w:hAnsi="Times New Roman"/>
          <w:sz w:val="28"/>
          <w:szCs w:val="28"/>
          <w:lang w:val="uk-UA"/>
        </w:rPr>
        <w:t>винести на розгляд сесії міської ради.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904CD4">
        <w:rPr>
          <w:rFonts w:ascii="Times New Roman" w:hAnsi="Times New Roman" w:cs="Times New Roman"/>
          <w:sz w:val="28"/>
          <w:szCs w:val="28"/>
        </w:rPr>
        <w:t xml:space="preserve"> за – одногол</w:t>
      </w:r>
      <w:r w:rsidR="00827D08">
        <w:rPr>
          <w:rFonts w:ascii="Times New Roman" w:hAnsi="Times New Roman" w:cs="Times New Roman"/>
          <w:sz w:val="28"/>
          <w:szCs w:val="28"/>
        </w:rPr>
        <w:t>о</w:t>
      </w:r>
      <w:r w:rsidRPr="00904CD4">
        <w:rPr>
          <w:rFonts w:ascii="Times New Roman" w:hAnsi="Times New Roman" w:cs="Times New Roman"/>
          <w:sz w:val="28"/>
          <w:szCs w:val="28"/>
        </w:rPr>
        <w:t>сно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sz w:val="28"/>
          <w:szCs w:val="28"/>
        </w:rPr>
        <w:t xml:space="preserve">                      Проти 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sz w:val="28"/>
          <w:szCs w:val="28"/>
        </w:rPr>
        <w:t xml:space="preserve">                      утримались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Слухали 3:</w:t>
      </w:r>
      <w:r w:rsidRPr="00904CD4">
        <w:rPr>
          <w:rFonts w:ascii="Times New Roman" w:hAnsi="Times New Roman" w:cs="Times New Roman"/>
          <w:sz w:val="28"/>
          <w:szCs w:val="28"/>
        </w:rPr>
        <w:t xml:space="preserve"> Про затвердження додаткової угоди до Договору  від 23 лютого 2017 року № 1-ГВ, затвердженого рішенням  міської ради від 23 лютого 2017 року № 495-26-</w:t>
      </w:r>
      <w:r w:rsidRPr="00904CD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4CD4">
        <w:rPr>
          <w:rFonts w:ascii="Times New Roman" w:hAnsi="Times New Roman" w:cs="Times New Roman"/>
          <w:sz w:val="28"/>
          <w:szCs w:val="28"/>
        </w:rPr>
        <w:t xml:space="preserve">  «Про затвердження Договору  на господарське відання  складовими газорозподільної системи»</w:t>
      </w:r>
    </w:p>
    <w:p w:rsidR="00B039DA" w:rsidRPr="00904CD4" w:rsidRDefault="00B039DA" w:rsidP="00904CD4">
      <w:pPr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sz w:val="28"/>
          <w:szCs w:val="28"/>
        </w:rPr>
        <w:t>Слухали:</w:t>
      </w:r>
      <w:r w:rsidRPr="00904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D99">
        <w:rPr>
          <w:rFonts w:ascii="Times New Roman" w:hAnsi="Times New Roman" w:cs="Times New Roman"/>
          <w:sz w:val="28"/>
          <w:szCs w:val="28"/>
        </w:rPr>
        <w:t>д</w:t>
      </w:r>
      <w:r w:rsidRPr="00904CD4">
        <w:rPr>
          <w:rFonts w:ascii="Times New Roman" w:hAnsi="Times New Roman" w:cs="Times New Roman"/>
          <w:sz w:val="28"/>
          <w:szCs w:val="28"/>
        </w:rPr>
        <w:t>иректор Департаменту житлово-комунального господарства Кравець А.В.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04CD4">
        <w:rPr>
          <w:rFonts w:ascii="Times New Roman" w:hAnsi="Times New Roman" w:cs="Times New Roman"/>
          <w:sz w:val="28"/>
          <w:szCs w:val="28"/>
        </w:rPr>
        <w:t xml:space="preserve">  Запропонований проект рішення винести на розгляд сесії міської ради.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904CD4">
        <w:rPr>
          <w:rFonts w:ascii="Times New Roman" w:hAnsi="Times New Roman" w:cs="Times New Roman"/>
          <w:sz w:val="28"/>
          <w:szCs w:val="28"/>
        </w:rPr>
        <w:t xml:space="preserve"> за – одноголосно.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sz w:val="28"/>
          <w:szCs w:val="28"/>
        </w:rPr>
        <w:t xml:space="preserve">                      утримались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Слухали 4:</w:t>
      </w:r>
      <w:r w:rsidRPr="00904CD4">
        <w:rPr>
          <w:rFonts w:ascii="Times New Roman" w:hAnsi="Times New Roman" w:cs="Times New Roman"/>
          <w:sz w:val="28"/>
          <w:szCs w:val="28"/>
        </w:rPr>
        <w:t xml:space="preserve"> Про надання згоди на прийняття до комунальної власності квартир</w:t>
      </w:r>
    </w:p>
    <w:p w:rsidR="00B039DA" w:rsidRPr="00904CD4" w:rsidRDefault="00530D99" w:rsidP="00904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Слухали: д</w:t>
      </w:r>
      <w:r w:rsidR="00B039DA" w:rsidRPr="00904CD4">
        <w:rPr>
          <w:rFonts w:ascii="Times New Roman" w:hAnsi="Times New Roman" w:cs="Times New Roman"/>
          <w:sz w:val="28"/>
          <w:szCs w:val="28"/>
        </w:rPr>
        <w:t>иректор Департаменту житлово-комунального господарства Кравець А.В.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04CD4">
        <w:rPr>
          <w:rFonts w:ascii="Times New Roman" w:hAnsi="Times New Roman" w:cs="Times New Roman"/>
          <w:sz w:val="28"/>
          <w:szCs w:val="28"/>
        </w:rPr>
        <w:t xml:space="preserve"> Запропонований проект рішення винести на розгляд сесії міської ради.</w:t>
      </w:r>
      <w:r w:rsidR="00827D08">
        <w:rPr>
          <w:rFonts w:ascii="Times New Roman" w:hAnsi="Times New Roman" w:cs="Times New Roman"/>
          <w:sz w:val="28"/>
          <w:szCs w:val="28"/>
        </w:rPr>
        <w:t xml:space="preserve"> З умовою надання інформації юридичний відділом.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904CD4">
        <w:rPr>
          <w:rFonts w:ascii="Times New Roman" w:hAnsi="Times New Roman" w:cs="Times New Roman"/>
          <w:sz w:val="28"/>
          <w:szCs w:val="28"/>
        </w:rPr>
        <w:t xml:space="preserve"> за – одноголосно.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sz w:val="28"/>
          <w:szCs w:val="28"/>
        </w:rPr>
        <w:t xml:space="preserve">                      утримались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Слухали 5:</w:t>
      </w:r>
      <w:r w:rsidRPr="00904C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04CD4">
        <w:rPr>
          <w:rFonts w:ascii="Times New Roman" w:hAnsi="Times New Roman" w:cs="Times New Roman"/>
          <w:sz w:val="28"/>
          <w:szCs w:val="28"/>
        </w:rPr>
        <w:t>Про розподіл цільового фонду Білоцерківської міської ради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9DA" w:rsidRPr="00904CD4" w:rsidRDefault="00530D99" w:rsidP="00904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Слухали:д</w:t>
      </w:r>
      <w:r w:rsidR="00B039DA" w:rsidRPr="00904CD4">
        <w:rPr>
          <w:rFonts w:ascii="Times New Roman" w:hAnsi="Times New Roman" w:cs="Times New Roman"/>
          <w:sz w:val="28"/>
          <w:szCs w:val="28"/>
        </w:rPr>
        <w:t>иректор Департаменту житлово-комунального господарства Кравець А.В.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04CD4">
        <w:rPr>
          <w:rFonts w:ascii="Times New Roman" w:hAnsi="Times New Roman" w:cs="Times New Roman"/>
          <w:sz w:val="28"/>
          <w:szCs w:val="28"/>
        </w:rPr>
        <w:t xml:space="preserve"> Запропонований проект рішення винести на розгляд сесії міської ради.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904CD4">
        <w:rPr>
          <w:rFonts w:ascii="Times New Roman" w:hAnsi="Times New Roman" w:cs="Times New Roman"/>
          <w:sz w:val="28"/>
          <w:szCs w:val="28"/>
        </w:rPr>
        <w:t xml:space="preserve"> за – одноголосно.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sz w:val="28"/>
          <w:szCs w:val="28"/>
        </w:rPr>
        <w:t xml:space="preserve">                      утримались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pStyle w:val="p5"/>
        <w:spacing w:beforeAutospacing="0" w:after="0" w:afterAutospacing="0"/>
        <w:jc w:val="both"/>
        <w:rPr>
          <w:b/>
          <w:sz w:val="28"/>
          <w:szCs w:val="28"/>
        </w:rPr>
      </w:pPr>
      <w:r w:rsidRPr="00904CD4">
        <w:rPr>
          <w:b/>
          <w:sz w:val="28"/>
          <w:szCs w:val="28"/>
        </w:rPr>
        <w:t>Слухали 6:</w:t>
      </w:r>
      <w:r w:rsidRPr="00904CD4">
        <w:rPr>
          <w:sz w:val="28"/>
          <w:szCs w:val="28"/>
        </w:rPr>
        <w:t xml:space="preserve"> Різне</w:t>
      </w:r>
    </w:p>
    <w:p w:rsidR="00B039DA" w:rsidRPr="00904CD4" w:rsidRDefault="00B039DA" w:rsidP="00904CD4">
      <w:pPr>
        <w:pStyle w:val="p5"/>
        <w:spacing w:beforeAutospacing="0" w:after="0" w:afterAutospacing="0"/>
        <w:ind w:left="284"/>
        <w:jc w:val="both"/>
        <w:rPr>
          <w:b/>
          <w:sz w:val="28"/>
          <w:szCs w:val="28"/>
        </w:rPr>
      </w:pPr>
    </w:p>
    <w:p w:rsidR="00B039DA" w:rsidRPr="00904CD4" w:rsidRDefault="00B039DA" w:rsidP="00904CD4">
      <w:pPr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sz w:val="28"/>
          <w:szCs w:val="28"/>
        </w:rPr>
        <w:t xml:space="preserve">Слухали: Начальник юридичного відділу </w:t>
      </w:r>
      <w:proofErr w:type="spellStart"/>
      <w:r w:rsidRPr="00904CD4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904CD4">
        <w:rPr>
          <w:rFonts w:ascii="Times New Roman" w:hAnsi="Times New Roman" w:cs="Times New Roman"/>
          <w:sz w:val="28"/>
          <w:szCs w:val="28"/>
        </w:rPr>
        <w:t xml:space="preserve"> «Білоцерківська книжкова фабрика», начальник  </w:t>
      </w:r>
      <w:proofErr w:type="spellStart"/>
      <w:r w:rsidRPr="00904CD4">
        <w:rPr>
          <w:rFonts w:ascii="Times New Roman" w:hAnsi="Times New Roman" w:cs="Times New Roman"/>
          <w:sz w:val="28"/>
          <w:szCs w:val="28"/>
        </w:rPr>
        <w:t>юр.відділу</w:t>
      </w:r>
      <w:proofErr w:type="spellEnd"/>
      <w:r w:rsidRPr="0090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CD4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Pr="00904CD4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04CD4">
        <w:rPr>
          <w:rFonts w:ascii="Times New Roman" w:hAnsi="Times New Roman" w:cs="Times New Roman"/>
          <w:sz w:val="28"/>
          <w:szCs w:val="28"/>
        </w:rPr>
        <w:t xml:space="preserve"> взято до відома.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904CD4" w:rsidRDefault="00904CD4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 w:rsidRPr="00904CD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..</w:t>
      </w:r>
      <w:r w:rsidR="00B039DA" w:rsidRPr="00904CD4">
        <w:rPr>
          <w:rFonts w:ascii="Times New Roman" w:hAnsi="Times New Roman" w:cs="Times New Roman"/>
          <w:b/>
          <w:sz w:val="28"/>
          <w:szCs w:val="28"/>
        </w:rPr>
        <w:t xml:space="preserve">комісії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B039DA" w:rsidRPr="00904CD4">
        <w:rPr>
          <w:rFonts w:ascii="Times New Roman" w:hAnsi="Times New Roman" w:cs="Times New Roman"/>
          <w:b/>
          <w:sz w:val="28"/>
          <w:szCs w:val="28"/>
        </w:rPr>
        <w:t>Колосенко</w:t>
      </w:r>
      <w:proofErr w:type="spellEnd"/>
      <w:r w:rsidR="00B039DA" w:rsidRPr="00904CD4">
        <w:rPr>
          <w:rFonts w:ascii="Times New Roman" w:hAnsi="Times New Roman" w:cs="Times New Roman"/>
          <w:b/>
          <w:sz w:val="28"/>
          <w:szCs w:val="28"/>
        </w:rPr>
        <w:t xml:space="preserve"> М.П.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D4">
        <w:rPr>
          <w:rFonts w:ascii="Times New Roman" w:hAnsi="Times New Roman" w:cs="Times New Roman"/>
          <w:b/>
          <w:sz w:val="28"/>
          <w:szCs w:val="28"/>
        </w:rPr>
        <w:t xml:space="preserve">Секретар комісії                                            </w:t>
      </w:r>
      <w:r w:rsidR="00904CD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04C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904CD4">
        <w:rPr>
          <w:rFonts w:ascii="Times New Roman" w:hAnsi="Times New Roman" w:cs="Times New Roman"/>
          <w:b/>
          <w:sz w:val="28"/>
          <w:szCs w:val="28"/>
        </w:rPr>
        <w:t>Кошляк</w:t>
      </w:r>
      <w:proofErr w:type="spellEnd"/>
      <w:r w:rsidRPr="00904CD4">
        <w:rPr>
          <w:rFonts w:ascii="Times New Roman" w:hAnsi="Times New Roman" w:cs="Times New Roman"/>
          <w:b/>
          <w:sz w:val="28"/>
          <w:szCs w:val="28"/>
        </w:rPr>
        <w:t xml:space="preserve"> Ю.М.</w:t>
      </w:r>
    </w:p>
    <w:p w:rsidR="00B039DA" w:rsidRPr="00904CD4" w:rsidRDefault="00B039DA" w:rsidP="00904C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F2E" w:rsidRDefault="00353F2E" w:rsidP="00904CD4">
      <w:pPr>
        <w:jc w:val="both"/>
      </w:pPr>
    </w:p>
    <w:sectPr w:rsidR="00353F2E" w:rsidSect="0035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77E9"/>
    <w:multiLevelType w:val="hybridMultilevel"/>
    <w:tmpl w:val="E5BC0C2C"/>
    <w:lvl w:ilvl="0" w:tplc="3F24C932">
      <w:start w:val="5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39DA"/>
    <w:rsid w:val="0002323B"/>
    <w:rsid w:val="00353F2E"/>
    <w:rsid w:val="00530D99"/>
    <w:rsid w:val="007B339D"/>
    <w:rsid w:val="00827D08"/>
    <w:rsid w:val="00904CD4"/>
    <w:rsid w:val="00B039DA"/>
    <w:rsid w:val="00F1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DA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B03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9D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1">
    <w:name w:val="Абзац списка1"/>
    <w:basedOn w:val="a"/>
    <w:rsid w:val="00B039DA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p5">
    <w:name w:val="p5"/>
    <w:basedOn w:val="a"/>
    <w:rsid w:val="00B0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B03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2018-01-29T10:24:00Z</cp:lastPrinted>
  <dcterms:created xsi:type="dcterms:W3CDTF">2018-01-27T13:28:00Z</dcterms:created>
  <dcterms:modified xsi:type="dcterms:W3CDTF">2018-01-29T10:26:00Z</dcterms:modified>
</cp:coreProperties>
</file>